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4F" w:rsidRPr="007B60B2" w:rsidRDefault="007C574F" w:rsidP="00A83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60B2">
        <w:rPr>
          <w:rFonts w:ascii="Times New Roman" w:hAnsi="Times New Roman" w:cs="Times New Roman"/>
          <w:b/>
          <w:sz w:val="28"/>
          <w:szCs w:val="28"/>
        </w:rPr>
        <w:t>Оказание бесплатной юридической помощи в Рязанской области</w:t>
      </w:r>
    </w:p>
    <w:p w:rsidR="000317B1" w:rsidRPr="007B60B2" w:rsidRDefault="000317B1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 xml:space="preserve">На территории Рязанской области действует система оказания бесплатной юридической помощи гражданам, предоставляемая в соответствии с Федеральным законом от 21.11.2011 № 324-ФЗ «О бесплатной юридической помощи в Российской Федерации», Законом Рязанской области от 19.03.2013 № 8-ОЗ «О регулировании отдельных отношений, связанных с оказанием бесплатной юридической помощи» и иными нормативными правовыми актами. </w:t>
      </w:r>
    </w:p>
    <w:p w:rsidR="00866F3D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>Бесплатная юридическая помощь оказывается в виде: правового консультирования в устной и письменной форме; составления заявлений, жалоб, ходатайств и других документов правового характера; представления интересов гражданина в судах, государственных и муниципальных органах, организациях; в иных не запрещенных законодательством видах.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B2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Рязанской области </w:t>
      </w:r>
      <w:r w:rsidR="000317B1" w:rsidRPr="007B60B2">
        <w:rPr>
          <w:rFonts w:ascii="Times New Roman" w:hAnsi="Times New Roman" w:cs="Times New Roman"/>
          <w:b/>
          <w:sz w:val="28"/>
          <w:szCs w:val="28"/>
        </w:rPr>
        <w:t>оказывает</w:t>
      </w:r>
      <w:r w:rsidRPr="007B60B2">
        <w:rPr>
          <w:rFonts w:ascii="Times New Roman" w:hAnsi="Times New Roman" w:cs="Times New Roman"/>
          <w:b/>
          <w:sz w:val="28"/>
          <w:szCs w:val="28"/>
        </w:rPr>
        <w:t xml:space="preserve"> бесплатн</w:t>
      </w:r>
      <w:r w:rsidR="000317B1" w:rsidRPr="007B60B2">
        <w:rPr>
          <w:rFonts w:ascii="Times New Roman" w:hAnsi="Times New Roman" w:cs="Times New Roman"/>
          <w:b/>
          <w:sz w:val="28"/>
          <w:szCs w:val="28"/>
        </w:rPr>
        <w:t>ую</w:t>
      </w:r>
      <w:r w:rsidRPr="007B60B2">
        <w:rPr>
          <w:rFonts w:ascii="Times New Roman" w:hAnsi="Times New Roman" w:cs="Times New Roman"/>
          <w:b/>
          <w:sz w:val="28"/>
          <w:szCs w:val="28"/>
        </w:rPr>
        <w:t xml:space="preserve"> юридическ</w:t>
      </w:r>
      <w:r w:rsidR="000317B1" w:rsidRPr="007B60B2">
        <w:rPr>
          <w:rFonts w:ascii="Times New Roman" w:hAnsi="Times New Roman" w:cs="Times New Roman"/>
          <w:b/>
          <w:sz w:val="28"/>
          <w:szCs w:val="28"/>
        </w:rPr>
        <w:t>ую</w:t>
      </w:r>
      <w:r w:rsidRPr="007B60B2">
        <w:rPr>
          <w:rFonts w:ascii="Times New Roman" w:hAnsi="Times New Roman" w:cs="Times New Roman"/>
          <w:b/>
          <w:sz w:val="28"/>
          <w:szCs w:val="28"/>
        </w:rPr>
        <w:t xml:space="preserve"> помощ</w:t>
      </w:r>
      <w:r w:rsidR="000317B1" w:rsidRPr="007B60B2">
        <w:rPr>
          <w:rFonts w:ascii="Times New Roman" w:hAnsi="Times New Roman" w:cs="Times New Roman"/>
          <w:b/>
          <w:sz w:val="28"/>
          <w:szCs w:val="28"/>
        </w:rPr>
        <w:t>ь</w:t>
      </w:r>
      <w:r w:rsidRPr="007B60B2">
        <w:rPr>
          <w:rFonts w:ascii="Times New Roman" w:hAnsi="Times New Roman" w:cs="Times New Roman"/>
          <w:b/>
          <w:sz w:val="28"/>
          <w:szCs w:val="28"/>
        </w:rPr>
        <w:t xml:space="preserve"> по вопросам: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 xml:space="preserve">установления усыновления, опеки или попечительства над детьми-сиротами и детьми, оставшимися без попечения родителей, 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 xml:space="preserve">заключения договора об осуществлении опеки или попечительства над такими детьми; </w:t>
      </w:r>
    </w:p>
    <w:p w:rsidR="007C574F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гражданами бесплатной юридической помощи: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 xml:space="preserve"> - заявление об оказании бесплатной юридической помощи с указанием вида необходимой бесплатной юридической помощи по установленной форме; 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>- документы, удостоверяющие личность;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>- документ, подтверждающий регистрацию по месту жительства (пребывания) н</w:t>
      </w:r>
      <w:r w:rsidR="007B60B2">
        <w:rPr>
          <w:rFonts w:ascii="Times New Roman" w:hAnsi="Times New Roman" w:cs="Times New Roman"/>
          <w:sz w:val="28"/>
          <w:szCs w:val="28"/>
        </w:rPr>
        <w:t>а территории Рязанской области.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>Указанные документы могут быть представлены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названных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вопросам, связанным с оказанием бесплатной юридической помощи министерством образования Рязанской области, можно обратиться по адресу: 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 xml:space="preserve">г. Рязань, ул. Каширина, д. 1 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>телефон: (4912) 51-51-52 (доб. 322), (4912) 51-51-52 (доб. 320).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>режим работы: понедельник - четверг: с 9.00 до 18.00,</w:t>
      </w:r>
    </w:p>
    <w:p w:rsidR="007C574F" w:rsidRPr="007B60B2" w:rsidRDefault="007C574F" w:rsidP="00031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 xml:space="preserve"> пятница: с 9.00 до 16.45 </w:t>
      </w:r>
    </w:p>
    <w:p w:rsidR="000317B1" w:rsidRPr="007B60B2" w:rsidRDefault="007C574F" w:rsidP="007B6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0B2">
        <w:rPr>
          <w:rFonts w:ascii="Times New Roman" w:hAnsi="Times New Roman" w:cs="Times New Roman"/>
          <w:sz w:val="28"/>
          <w:szCs w:val="28"/>
        </w:rPr>
        <w:t>перерыв на обед 13.00 - 13.45 выходные дни: суббота, воскресенье</w:t>
      </w:r>
    </w:p>
    <w:sectPr w:rsidR="000317B1" w:rsidRPr="007B60B2" w:rsidSect="007B60B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4F"/>
    <w:rsid w:val="000317B1"/>
    <w:rsid w:val="002E0027"/>
    <w:rsid w:val="006A20DF"/>
    <w:rsid w:val="007B60B2"/>
    <w:rsid w:val="007C574F"/>
    <w:rsid w:val="00A832BA"/>
    <w:rsid w:val="00D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2477C-4C74-4A59-B80C-C2FBB1A3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Лидия</dc:creator>
  <cp:keywords/>
  <dc:description/>
  <cp:lastModifiedBy>Пользователь</cp:lastModifiedBy>
  <cp:revision>2</cp:revision>
  <dcterms:created xsi:type="dcterms:W3CDTF">2024-10-11T13:10:00Z</dcterms:created>
  <dcterms:modified xsi:type="dcterms:W3CDTF">2024-10-11T13:10:00Z</dcterms:modified>
</cp:coreProperties>
</file>